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BBD3B">
      <w:pPr>
        <w:widowControl/>
        <w:jc w:val="left"/>
      </w:pPr>
      <w:bookmarkStart w:id="0" w:name="OLE_LINK1"/>
      <w:bookmarkEnd w:id="0"/>
    </w:p>
    <w:p w14:paraId="7928088E">
      <w:pPr>
        <w:tabs>
          <w:tab w:val="left" w:pos="8128"/>
        </w:tabs>
        <w:rPr>
          <w:rFonts w:hint="eastAsia" w:eastAsiaTheme="minorEastAsia"/>
          <w:lang w:eastAsia="zh-CN"/>
        </w:rPr>
      </w:pPr>
      <w:r>
        <w:rPr>
          <w:rFonts w:hint="eastAsia"/>
          <w:lang w:eastAsia="zh-CN"/>
        </w:rPr>
        <w:tab/>
      </w:r>
    </w:p>
    <w:p w14:paraId="6F52C6AF"/>
    <w:p w14:paraId="3AC023CC">
      <w:pPr>
        <w:rPr>
          <w:rFonts w:hint="eastAsia" w:eastAsiaTheme="minorEastAsia"/>
          <w:lang w:eastAsia="zh-CN"/>
        </w:rPr>
      </w:pPr>
    </w:p>
    <w:p w14:paraId="4A850F40">
      <w:r>
        <w:rPr>
          <w:sz w:val="21"/>
        </w:rPr>
        <mc:AlternateContent>
          <mc:Choice Requires="wps">
            <w:drawing>
              <wp:anchor distT="0" distB="0" distL="114300" distR="114300" simplePos="0" relativeHeight="251693056"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716C234">
                            <w:pPr>
                              <w:rPr>
                                <w:rFonts w:hint="eastAsia" w:ascii="Arial" w:hAnsi="Arial" w:eastAsia="宋体" w:cs="Arial"/>
                                <w:color w:val="323333"/>
                                <w:kern w:val="0"/>
                                <w:sz w:val="22"/>
                                <w:szCs w:val="22"/>
                                <w:lang w:val="en-US" w:eastAsia="zh-CN" w:bidi="ar"/>
                              </w:rPr>
                            </w:pPr>
                            <w:r>
                              <w:rPr>
                                <w:rFonts w:hint="eastAsia"/>
                                <w:lang w:val="en-US" w:eastAsia="zh-CN"/>
                              </w:rPr>
                              <w:t xml:space="preserve">  </w:t>
                            </w:r>
                            <w:r>
                              <w:rPr>
                                <w:rFonts w:hint="eastAsia" w:ascii="Arial" w:hAnsi="Arial" w:eastAsia="宋体" w:cs="Arial"/>
                                <w:color w:val="323333"/>
                                <w:kern w:val="0"/>
                                <w:sz w:val="22"/>
                                <w:szCs w:val="22"/>
                                <w:lang w:val="en-US" w:eastAsia="zh-CN" w:bidi="ar"/>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3056;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5716C234">
                      <w:pPr>
                        <w:rPr>
                          <w:rFonts w:hint="eastAsia" w:ascii="Arial" w:hAnsi="Arial" w:eastAsia="宋体" w:cs="Arial"/>
                          <w:color w:val="323333"/>
                          <w:kern w:val="0"/>
                          <w:sz w:val="22"/>
                          <w:szCs w:val="22"/>
                          <w:lang w:val="en-US" w:eastAsia="zh-CN" w:bidi="ar"/>
                        </w:rPr>
                      </w:pPr>
                      <w:r>
                        <w:rPr>
                          <w:rFonts w:hint="eastAsia"/>
                          <w:lang w:val="en-US" w:eastAsia="zh-CN"/>
                        </w:rPr>
                        <w:t xml:space="preserve">  </w:t>
                      </w:r>
                      <w:r>
                        <w:rPr>
                          <w:rFonts w:hint="eastAsia" w:ascii="Arial" w:hAnsi="Arial" w:eastAsia="宋体" w:cs="Arial"/>
                          <w:color w:val="323333"/>
                          <w:kern w:val="0"/>
                          <w:sz w:val="22"/>
                          <w:szCs w:val="22"/>
                          <w:lang w:val="en-US" w:eastAsia="zh-CN" w:bidi="ar"/>
                        </w:rPr>
                        <w:t xml:space="preserve"> </w:t>
                      </w:r>
                    </w:p>
                  </w:txbxContent>
                </v:textbox>
              </v:shape>
            </w:pict>
          </mc:Fallback>
        </mc:AlternateContent>
      </w:r>
    </w:p>
    <w:p w14:paraId="77192F8E"/>
    <w:p w14:paraId="7DE7491E">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22869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D2C324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711B485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D73279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F242DF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0432B8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AB8DBC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1DF2C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E22869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D2C324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711B485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D73279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F242DF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0432B8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AB8DBC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1DF2C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2CF5587E">
      <w:pPr>
        <w:rPr>
          <w:rFonts w:hint="eastAsia" w:eastAsiaTheme="minorEastAsia"/>
          <w:lang w:eastAsia="zh-CN"/>
        </w:rPr>
      </w:pPr>
    </w:p>
    <w:p w14:paraId="20C4B4BC"/>
    <w:p w14:paraId="0C42315E">
      <w:pPr>
        <w:rPr>
          <w:rFonts w:hint="eastAsia" w:eastAsiaTheme="minorEastAsia"/>
          <w:lang w:eastAsia="zh-CN"/>
        </w:rPr>
      </w:pPr>
    </w:p>
    <w:p w14:paraId="4D313240">
      <w:pPr>
        <w:rPr>
          <w:rFonts w:hint="eastAsia" w:eastAsiaTheme="minorEastAsia"/>
          <w:lang w:eastAsia="zh-CN"/>
        </w:rPr>
      </w:pPr>
    </w:p>
    <w:p w14:paraId="24C56A8D">
      <w:pPr>
        <w:rPr>
          <w:rFonts w:hint="eastAsia" w:eastAsiaTheme="minorEastAsia"/>
          <w:lang w:eastAsia="zh-CN"/>
        </w:rPr>
      </w:pPr>
    </w:p>
    <w:p w14:paraId="75646E05"/>
    <w:p w14:paraId="50F3E90A"/>
    <w:p w14:paraId="57D4F0BF"/>
    <w:p w14:paraId="2B7675A4"/>
    <w:p w14:paraId="7C837602"/>
    <w:p w14:paraId="00F908E2">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47AA8A5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68771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38926D6">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LWVAA4D300S-5MEB-04</w:t>
                                  </w:r>
                                </w:p>
                              </w:tc>
                            </w:tr>
                            <w:tr w14:paraId="1F007B4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1F4EB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971A33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838119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AFCE1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7D7293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2692567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55DE3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DF253E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F57C8D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10DC7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2BF1F9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7E135FE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BA65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9AA20D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20241126</w:t>
                                  </w:r>
                                </w:p>
                              </w:tc>
                            </w:tr>
                          </w:tbl>
                          <w:p w14:paraId="09988F36">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73D3564">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0478D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3F83A55">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25190C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474F8D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6BFBF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73D04C5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71A17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0F3928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DAE897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037EC0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49EEB3D">
                                  <w:pPr>
                                    <w:ind w:leftChars="100"/>
                                    <w:rPr>
                                      <w:rFonts w:hint="default" w:ascii="Arial" w:hAnsi="Arial" w:eastAsia="等线" w:cs="Arial"/>
                                      <w:b w:val="0"/>
                                      <w:bCs/>
                                      <w:sz w:val="21"/>
                                      <w:szCs w:val="21"/>
                                      <w:lang w:val="en-US" w:eastAsia="zh-CN"/>
                                    </w:rPr>
                                  </w:pPr>
                                </w:p>
                              </w:tc>
                            </w:tr>
                            <w:tr w14:paraId="341756D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23D92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6AAA6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EA2F8A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CF053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5441C45">
                                  <w:pPr>
                                    <w:ind w:leftChars="100"/>
                                    <w:rPr>
                                      <w:rFonts w:hint="default" w:ascii="Arial" w:hAnsi="Arial" w:eastAsia="等线" w:cs="Arial"/>
                                      <w:b w:val="0"/>
                                      <w:bCs/>
                                      <w:sz w:val="21"/>
                                      <w:szCs w:val="21"/>
                                      <w:lang w:val="en-US" w:eastAsia="zh-CN"/>
                                    </w:rPr>
                                  </w:pPr>
                                </w:p>
                              </w:tc>
                            </w:tr>
                            <w:tr w14:paraId="5E6AF7D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B36E4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E1C1B5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703A72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62429F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6E51C7">
                                  <w:pPr>
                                    <w:ind w:leftChars="100"/>
                                    <w:rPr>
                                      <w:rFonts w:hint="default" w:ascii="Arial" w:hAnsi="Arial" w:eastAsia="等线" w:cs="Arial"/>
                                      <w:b w:val="0"/>
                                      <w:bCs/>
                                      <w:sz w:val="21"/>
                                      <w:szCs w:val="21"/>
                                      <w:lang w:val="en-US" w:eastAsia="zh-CN"/>
                                    </w:rPr>
                                  </w:pPr>
                                </w:p>
                              </w:tc>
                            </w:tr>
                            <w:tr w14:paraId="3B01A0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66E6C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0944E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BE904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711CBB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45246D">
                                  <w:pPr>
                                    <w:ind w:leftChars="100"/>
                                    <w:rPr>
                                      <w:rFonts w:hint="default" w:ascii="Arial" w:hAnsi="Arial" w:eastAsia="等线" w:cs="Arial"/>
                                      <w:b w:val="0"/>
                                      <w:bCs/>
                                      <w:sz w:val="21"/>
                                      <w:szCs w:val="21"/>
                                      <w:highlight w:val="none"/>
                                      <w:lang w:val="en-US" w:eastAsia="zh-CN"/>
                                    </w:rPr>
                                  </w:pPr>
                                </w:p>
                              </w:tc>
                            </w:tr>
                            <w:tr w14:paraId="3841BEA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04C28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2B35D2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0890D7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80195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625B49">
                                  <w:pPr>
                                    <w:ind w:leftChars="100"/>
                                    <w:rPr>
                                      <w:rFonts w:hint="default" w:ascii="Arial" w:hAnsi="Arial" w:eastAsia="等线" w:cs="Arial"/>
                                      <w:b w:val="0"/>
                                      <w:bCs/>
                                      <w:sz w:val="21"/>
                                      <w:szCs w:val="21"/>
                                      <w:highlight w:val="none"/>
                                      <w:lang w:val="en-US" w:eastAsia="zh-CN"/>
                                    </w:rPr>
                                  </w:pPr>
                                </w:p>
                              </w:tc>
                            </w:tr>
                            <w:tr w14:paraId="1A400A5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397559">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7ECD60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D9CB1D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CADB3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50D2F26">
                                  <w:pPr>
                                    <w:ind w:leftChars="100"/>
                                    <w:rPr>
                                      <w:rFonts w:hint="default" w:ascii="Arial" w:hAnsi="Arial" w:eastAsia="等线" w:cs="Arial"/>
                                      <w:b w:val="0"/>
                                      <w:bCs/>
                                      <w:sz w:val="21"/>
                                      <w:szCs w:val="21"/>
                                      <w:highlight w:val="none"/>
                                      <w:lang w:val="en-US" w:eastAsia="zh-CN"/>
                                    </w:rPr>
                                  </w:pPr>
                                </w:p>
                              </w:tc>
                            </w:tr>
                          </w:tbl>
                          <w:p w14:paraId="47AEBBD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47AA8A5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68771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38926D6">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LWVAA4D300S-5MEB-04</w:t>
                            </w:r>
                          </w:p>
                        </w:tc>
                      </w:tr>
                      <w:tr w14:paraId="1F007B4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1F4EB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971A33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838119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AFCE1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7D7293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2692567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55DE3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DF253E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F57C8D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10DC7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2BF1F9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7E135FE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BA65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9AA20D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20241126</w:t>
                            </w:r>
                          </w:p>
                        </w:tc>
                      </w:tr>
                    </w:tbl>
                    <w:p w14:paraId="09988F36">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73D3564">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0478D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3F83A55">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25190C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474F8D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6BFBF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73D04C5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71A17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0F3928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DAE897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037EC0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49EEB3D">
                            <w:pPr>
                              <w:ind w:leftChars="100"/>
                              <w:rPr>
                                <w:rFonts w:hint="default" w:ascii="Arial" w:hAnsi="Arial" w:eastAsia="等线" w:cs="Arial"/>
                                <w:b w:val="0"/>
                                <w:bCs/>
                                <w:sz w:val="21"/>
                                <w:szCs w:val="21"/>
                                <w:lang w:val="en-US" w:eastAsia="zh-CN"/>
                              </w:rPr>
                            </w:pPr>
                          </w:p>
                        </w:tc>
                      </w:tr>
                      <w:tr w14:paraId="341756D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23D92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6AAA6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EA2F8A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CF053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5441C45">
                            <w:pPr>
                              <w:ind w:leftChars="100"/>
                              <w:rPr>
                                <w:rFonts w:hint="default" w:ascii="Arial" w:hAnsi="Arial" w:eastAsia="等线" w:cs="Arial"/>
                                <w:b w:val="0"/>
                                <w:bCs/>
                                <w:sz w:val="21"/>
                                <w:szCs w:val="21"/>
                                <w:lang w:val="en-US" w:eastAsia="zh-CN"/>
                              </w:rPr>
                            </w:pPr>
                          </w:p>
                        </w:tc>
                      </w:tr>
                      <w:tr w14:paraId="5E6AF7D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B36E4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E1C1B5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703A72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62429F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6E51C7">
                            <w:pPr>
                              <w:ind w:leftChars="100"/>
                              <w:rPr>
                                <w:rFonts w:hint="default" w:ascii="Arial" w:hAnsi="Arial" w:eastAsia="等线" w:cs="Arial"/>
                                <w:b w:val="0"/>
                                <w:bCs/>
                                <w:sz w:val="21"/>
                                <w:szCs w:val="21"/>
                                <w:lang w:val="en-US" w:eastAsia="zh-CN"/>
                              </w:rPr>
                            </w:pPr>
                          </w:p>
                        </w:tc>
                      </w:tr>
                      <w:tr w14:paraId="3B01A0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66E6C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0944E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BE904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711CBB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45246D">
                            <w:pPr>
                              <w:ind w:leftChars="100"/>
                              <w:rPr>
                                <w:rFonts w:hint="default" w:ascii="Arial" w:hAnsi="Arial" w:eastAsia="等线" w:cs="Arial"/>
                                <w:b w:val="0"/>
                                <w:bCs/>
                                <w:sz w:val="21"/>
                                <w:szCs w:val="21"/>
                                <w:highlight w:val="none"/>
                                <w:lang w:val="en-US" w:eastAsia="zh-CN"/>
                              </w:rPr>
                            </w:pPr>
                          </w:p>
                        </w:tc>
                      </w:tr>
                      <w:tr w14:paraId="3841BEA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04C28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2B35D2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0890D7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80195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625B49">
                            <w:pPr>
                              <w:ind w:leftChars="100"/>
                              <w:rPr>
                                <w:rFonts w:hint="default" w:ascii="Arial" w:hAnsi="Arial" w:eastAsia="等线" w:cs="Arial"/>
                                <w:b w:val="0"/>
                                <w:bCs/>
                                <w:sz w:val="21"/>
                                <w:szCs w:val="21"/>
                                <w:highlight w:val="none"/>
                                <w:lang w:val="en-US" w:eastAsia="zh-CN"/>
                              </w:rPr>
                            </w:pPr>
                          </w:p>
                        </w:tc>
                      </w:tr>
                      <w:tr w14:paraId="1A400A5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397559">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7ECD60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D9CB1D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CADB3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50D2F26">
                            <w:pPr>
                              <w:ind w:leftChars="100"/>
                              <w:rPr>
                                <w:rFonts w:hint="default" w:ascii="Arial" w:hAnsi="Arial" w:eastAsia="等线" w:cs="Arial"/>
                                <w:b w:val="0"/>
                                <w:bCs/>
                                <w:sz w:val="21"/>
                                <w:szCs w:val="21"/>
                                <w:highlight w:val="none"/>
                                <w:lang w:val="en-US" w:eastAsia="zh-CN"/>
                              </w:rPr>
                            </w:pPr>
                          </w:p>
                        </w:tc>
                      </w:tr>
                    </w:tbl>
                    <w:p w14:paraId="47AEBBD3">
                      <w:pPr>
                        <w:rPr>
                          <w:sz w:val="10"/>
                        </w:rPr>
                      </w:pPr>
                    </w:p>
                  </w:txbxContent>
                </v:textbox>
              </v:shape>
            </w:pict>
          </mc:Fallback>
        </mc:AlternateContent>
      </w:r>
    </w:p>
    <w:p w14:paraId="74275ABA">
      <w:pPr>
        <w:bidi w:val="0"/>
        <w:rPr>
          <w:rFonts w:asciiTheme="minorHAnsi" w:hAnsiTheme="minorHAnsi" w:eastAsiaTheme="minorEastAsia" w:cstheme="minorBidi"/>
          <w:kern w:val="2"/>
          <w:sz w:val="21"/>
          <w:szCs w:val="22"/>
          <w:lang w:val="en-US" w:eastAsia="zh-CN" w:bidi="ar-SA"/>
        </w:rPr>
      </w:pPr>
    </w:p>
    <w:p w14:paraId="78B2B255">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EDDEA30">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5EDDEA30">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507AE443">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43FA3669"/>
    <w:p w14:paraId="45D2FD36"/>
    <w:p w14:paraId="3443AD56"/>
    <w:p w14:paraId="5CB5AF8B">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E08A09">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6E08A09">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23F3B7BD">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135305A7"/>
    <w:p w14:paraId="4CAF4A93">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781D9E7">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F2942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6DE52B">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8B0AD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0625CA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A0683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9CA61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7AD9D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78E59F7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269DE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867B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81016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0A9321A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003D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EA1BE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1CD2D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5C3125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AD26A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DDA7B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F9136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1640</w:t>
                                  </w:r>
                                </w:p>
                              </w:tc>
                            </w:tr>
                            <w:tr w14:paraId="1E2BF1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AC368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0411F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7FA27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0.26</w:t>
                                  </w:r>
                                </w:p>
                              </w:tc>
                            </w:tr>
                            <w:tr w14:paraId="28AF67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4B149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517C9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81C9B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120</w:t>
                                  </w:r>
                                </w:p>
                              </w:tc>
                            </w:tr>
                            <w:tr w14:paraId="0AAC1BF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4D44D7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6F9D1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1E8DB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w:t>
                                  </w:r>
                                </w:p>
                              </w:tc>
                            </w:tr>
                            <w:tr w14:paraId="41274561">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EE3B287">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62759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94435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1212</w:t>
                                  </w:r>
                                </w:p>
                              </w:tc>
                            </w:tr>
                            <w:tr w14:paraId="19FB705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5361E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10E3F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107A0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w:t>
                                  </w:r>
                                </w:p>
                              </w:tc>
                            </w:tr>
                            <w:tr w14:paraId="5322EDE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21D8DD">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27543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DFF2A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2733D5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CC7F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043B5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257EE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0047A4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E9326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ACC87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986829">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700F360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F7E05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29E18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9E31FE">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DD1ED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DE750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6D1D11">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E916B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14C5E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D0DAA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DE881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C5487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61CD2F9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4384;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781D9E7">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F2942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6DE52B">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8B0AD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0625CA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A0683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9CA61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7AD9D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78E59F7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269DE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867B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81016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0A9321A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003D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EA1BE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1CD2D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5C3125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AD26A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DDA7B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F9136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1640</w:t>
                            </w:r>
                          </w:p>
                        </w:tc>
                      </w:tr>
                      <w:tr w14:paraId="1E2BF1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AC368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0411F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7FA27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0.26</w:t>
                            </w:r>
                          </w:p>
                        </w:tc>
                      </w:tr>
                      <w:tr w14:paraId="28AF67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4B149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517C9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81C9B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120</w:t>
                            </w:r>
                          </w:p>
                        </w:tc>
                      </w:tr>
                      <w:tr w14:paraId="0AAC1BF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4D44D7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6F9D1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1E8DB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w:t>
                            </w:r>
                          </w:p>
                        </w:tc>
                      </w:tr>
                      <w:tr w14:paraId="41274561">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EE3B287">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62759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94435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1212</w:t>
                            </w:r>
                          </w:p>
                        </w:tc>
                      </w:tr>
                      <w:tr w14:paraId="19FB705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5361E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10E3F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107A0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w:t>
                            </w:r>
                          </w:p>
                        </w:tc>
                      </w:tr>
                      <w:tr w14:paraId="5322EDE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21D8DD">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27543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DFF2A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2733D5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CC7F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043B5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257EE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0047A4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E9326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ACC87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986829">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700F360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F7E05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29E18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9E31FE">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DD1ED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DE750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6D1D11">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E916B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14C5E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D0DAA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DE881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C5487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61CD2F92">
                      <w:pPr>
                        <w:rPr>
                          <w:sz w:val="10"/>
                        </w:rPr>
                      </w:pPr>
                    </w:p>
                  </w:txbxContent>
                </v:textbox>
              </v:shape>
            </w:pict>
          </mc:Fallback>
        </mc:AlternateContent>
      </w:r>
    </w:p>
    <w:p w14:paraId="2CB4FB91"/>
    <w:p w14:paraId="7B1DA808"/>
    <w:p w14:paraId="776E80F5"/>
    <w:p w14:paraId="452693B6"/>
    <w:p w14:paraId="639F474D"/>
    <w:p w14:paraId="39F0960D"/>
    <w:p w14:paraId="34DD5878"/>
    <w:p w14:paraId="4734A662"/>
    <w:p w14:paraId="6E991B70"/>
    <w:p w14:paraId="03EF6C6D"/>
    <w:p w14:paraId="36F0D24F"/>
    <w:p w14:paraId="74B3849F"/>
    <w:p w14:paraId="4CB7903C"/>
    <w:p w14:paraId="769E2D48"/>
    <w:p w14:paraId="3AF86521"/>
    <w:p w14:paraId="6351C670"/>
    <w:p w14:paraId="2908CAC0"/>
    <w:p w14:paraId="07B95D84">
      <w:pPr>
        <w:tabs>
          <w:tab w:val="left" w:pos="11145"/>
        </w:tabs>
      </w:pPr>
      <w:r>
        <w:tab/>
      </w:r>
    </w:p>
    <w:p w14:paraId="76E0B546">
      <w:pPr>
        <w:widowControl/>
        <w:jc w:val="left"/>
      </w:pPr>
      <w:r>
        <w:br w:type="page"/>
      </w:r>
    </w:p>
    <w:p w14:paraId="71EDB2DF">
      <w:pPr>
        <w:tabs>
          <w:tab w:val="left" w:pos="11145"/>
        </w:tabs>
      </w:pPr>
    </w:p>
    <w:p w14:paraId="615B3479">
      <w:pPr>
        <w:jc w:val="center"/>
      </w:pPr>
    </w:p>
    <w:p w14:paraId="74008EDB">
      <w:pPr>
        <w:jc w:val="center"/>
      </w:pPr>
    </w:p>
    <w:p w14:paraId="422F35F0">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41A2A3">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3841A2A3">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21095627">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2DA98B1D">
      <w:pPr>
        <w:jc w:val="center"/>
      </w:pPr>
    </w:p>
    <w:p w14:paraId="68F9FAD1">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E50AC76">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D6166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926C3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31E35A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7726CF1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78A8447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87F00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8A832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305BC6B6">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E0C1C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C1094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86622EB">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5574D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E3773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2776D9B8">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949C4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D65C4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B36154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A0235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DD228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9140C7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12E6A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74D70B">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753097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9F72CD">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3F0177">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3EFE30D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C6C8F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02F1D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6F5B04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79E803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4413B6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248C59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D7638FD">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7EEA92">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0B2E5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3C07C0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90FA016">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BB0F3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19FB0F8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B5A06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8AF9F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61AF48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E50AC76">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D6166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926C3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31E35A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7726CF1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78A8447E">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87F00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8A832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305BC6B6">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E0C1C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C1094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86622EB">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5574D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E3773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2776D9B8">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949C4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D65C4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B36154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A0235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DD228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9140C74">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12E6A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74D70B">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753097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9F72CD">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3F0177">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3EFE30D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C6C8F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02F1D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6F5B04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79E803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4413B6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248C59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D7638FD">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7EEA92">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0B2E5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3C07C0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90FA016">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BB0F3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19FB0F8A">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B5A06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8AF9F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61AF488"/>
                  </w:txbxContent>
                </v:textbox>
              </v:shape>
            </w:pict>
          </mc:Fallback>
        </mc:AlternateContent>
      </w:r>
    </w:p>
    <w:p w14:paraId="6DEE6CB3">
      <w:pPr>
        <w:jc w:val="center"/>
      </w:pPr>
    </w:p>
    <w:p w14:paraId="67A49D80">
      <w:pPr>
        <w:jc w:val="center"/>
      </w:pPr>
    </w:p>
    <w:p w14:paraId="06AF572E">
      <w:pPr>
        <w:jc w:val="center"/>
      </w:pPr>
    </w:p>
    <w:p w14:paraId="26C7B2FE">
      <w:pPr>
        <w:jc w:val="center"/>
      </w:pPr>
    </w:p>
    <w:p w14:paraId="2CD6B8B1">
      <w:pPr>
        <w:jc w:val="center"/>
      </w:pPr>
    </w:p>
    <w:p w14:paraId="7CD801AE">
      <w:pPr>
        <w:jc w:val="center"/>
      </w:pPr>
    </w:p>
    <w:p w14:paraId="6EE1FEC0">
      <w:pPr>
        <w:jc w:val="center"/>
      </w:pPr>
    </w:p>
    <w:p w14:paraId="47C2079A">
      <w:pPr>
        <w:jc w:val="center"/>
      </w:pPr>
    </w:p>
    <w:p w14:paraId="4007E71F">
      <w:pPr>
        <w:jc w:val="center"/>
      </w:pPr>
    </w:p>
    <w:p w14:paraId="736D5445">
      <w:pPr>
        <w:jc w:val="center"/>
      </w:pPr>
    </w:p>
    <w:p w14:paraId="32660454">
      <w:pPr>
        <w:jc w:val="center"/>
      </w:pPr>
    </w:p>
    <w:p w14:paraId="507DF4F9">
      <w:pPr>
        <w:jc w:val="center"/>
      </w:pPr>
    </w:p>
    <w:p w14:paraId="6704E723">
      <w:pPr>
        <w:jc w:val="center"/>
      </w:pPr>
    </w:p>
    <w:p w14:paraId="349B50B8">
      <w:pPr>
        <w:jc w:val="center"/>
      </w:pPr>
    </w:p>
    <w:p w14:paraId="74E1BA5D">
      <w:pPr>
        <w:jc w:val="center"/>
      </w:pPr>
    </w:p>
    <w:p w14:paraId="0C266961">
      <w:pPr>
        <w:jc w:val="center"/>
      </w:pPr>
    </w:p>
    <w:p w14:paraId="6A041259">
      <w:pPr>
        <w:jc w:val="center"/>
      </w:pPr>
    </w:p>
    <w:p w14:paraId="786628AF">
      <w:pPr>
        <w:jc w:val="center"/>
      </w:pPr>
    </w:p>
    <w:p w14:paraId="60CA24A3">
      <w:pPr>
        <w:jc w:val="center"/>
      </w:pPr>
    </w:p>
    <w:p w14:paraId="3435D13F">
      <w:pPr>
        <w:jc w:val="both"/>
      </w:pPr>
      <w:r>
        <w:br w:type="page"/>
      </w:r>
    </w:p>
    <w:p w14:paraId="3A9D5342">
      <w:pPr>
        <w:widowControl/>
        <w:jc w:val="left"/>
      </w:pPr>
    </w:p>
    <w:p w14:paraId="655AE8E4">
      <w:pPr>
        <w:widowControl/>
        <w:jc w:val="left"/>
      </w:pP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D8509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562A8A0">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65188B7">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25D8509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562A8A0">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65188B7">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r>
        <mc:AlternateContent>
          <mc:Choice Requires="wps">
            <w:drawing>
              <wp:anchor distT="0" distB="0" distL="114300" distR="114300" simplePos="0" relativeHeight="251699200" behindDoc="0" locked="0" layoutInCell="1" allowOverlap="1">
                <wp:simplePos x="0" y="0"/>
                <wp:positionH relativeFrom="column">
                  <wp:posOffset>259715</wp:posOffset>
                </wp:positionH>
                <wp:positionV relativeFrom="paragraph">
                  <wp:posOffset>1059815</wp:posOffset>
                </wp:positionV>
                <wp:extent cx="6969125" cy="7524750"/>
                <wp:effectExtent l="0" t="0" r="3175" b="0"/>
                <wp:wrapNone/>
                <wp:docPr id="25" name="文本框 25"/>
                <wp:cNvGraphicFramePr/>
                <a:graphic xmlns:a="http://schemas.openxmlformats.org/drawingml/2006/main">
                  <a:graphicData uri="http://schemas.microsoft.com/office/word/2010/wordprocessingShape">
                    <wps:wsp>
                      <wps:cNvSpPr txBox="1"/>
                      <wps:spPr>
                        <a:xfrm>
                          <a:off x="0" y="0"/>
                          <a:ext cx="6969125" cy="7524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C6A2ED">
                            <w:pPr>
                              <w:jc w:val="center"/>
                            </w:pPr>
                            <w:r>
                              <w:drawing>
                                <wp:inline distT="0" distB="0" distL="114300" distR="114300">
                                  <wp:extent cx="6778625" cy="3778885"/>
                                  <wp:effectExtent l="0" t="0" r="3175"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778625" cy="3778885"/>
                                          </a:xfrm>
                                          <a:prstGeom prst="rect">
                                            <a:avLst/>
                                          </a:prstGeom>
                                          <a:noFill/>
                                          <a:ln>
                                            <a:noFill/>
                                          </a:ln>
                                        </pic:spPr>
                                      </pic:pic>
                                    </a:graphicData>
                                  </a:graphic>
                                </wp:inline>
                              </w:drawing>
                            </w:r>
                          </w:p>
                          <w:p w14:paraId="7010D181">
                            <w:pPr>
                              <w:jc w:val="both"/>
                              <w:rPr>
                                <w:rFonts w:hint="eastAsia"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83.45pt;height:592.5pt;width:548.75pt;z-index:251699200;mso-width-relative:page;mso-height-relative:page;" fillcolor="#FFFFFF [3201]" filled="t" stroked="f" coordsize="21600,21600" o:gfxdata="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OSGEGrWAAAADAEA&#10;AA8AAAAAAAAAAQAgAAAAIgAAAGRycy9kb3ducmV2LnhtbFBLAQIUABQAAAAIAIdO4kDMUcgaVQIA&#10;AKAEAAAOAAAAAAAAAAEAIAAAACUBAABkcnMvZTJvRG9jLnhtbFBLBQYAAAAABgAGAFkBAADsBQAA&#10;AAA=&#10;">
                <v:fill on="t" focussize="0,0"/>
                <v:stroke on="f" weight="0.5pt"/>
                <v:imagedata o:title=""/>
                <o:lock v:ext="edit" aspectratio="f"/>
                <v:textbox>
                  <w:txbxContent>
                    <w:p w14:paraId="0FC6A2ED">
                      <w:pPr>
                        <w:jc w:val="center"/>
                      </w:pPr>
                      <w:r>
                        <w:drawing>
                          <wp:inline distT="0" distB="0" distL="114300" distR="114300">
                            <wp:extent cx="6778625" cy="3778885"/>
                            <wp:effectExtent l="0" t="0" r="3175"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778625" cy="3778885"/>
                                    </a:xfrm>
                                    <a:prstGeom prst="rect">
                                      <a:avLst/>
                                    </a:prstGeom>
                                    <a:noFill/>
                                    <a:ln>
                                      <a:noFill/>
                                    </a:ln>
                                  </pic:spPr>
                                </pic:pic>
                              </a:graphicData>
                            </a:graphic>
                          </wp:inline>
                        </w:drawing>
                      </w:r>
                    </w:p>
                    <w:p w14:paraId="7010D181">
                      <w:pPr>
                        <w:jc w:val="both"/>
                        <w:rPr>
                          <w:rFonts w:hint="eastAsia" w:eastAsiaTheme="minorEastAsia"/>
                          <w:lang w:val="en-US" w:eastAsia="zh-CN"/>
                        </w:rPr>
                      </w:pPr>
                    </w:p>
                  </w:txbxContent>
                </v:textbox>
              </v:shape>
            </w:pict>
          </mc:Fallback>
        </mc:AlternateContent>
      </w:r>
    </w:p>
    <w:p w14:paraId="369E02F9">
      <w:pPr>
        <w:tabs>
          <w:tab w:val="left" w:pos="11145"/>
        </w:tabs>
      </w:pPr>
    </w:p>
    <w:p w14:paraId="22E240A9">
      <w:pPr>
        <w:rPr>
          <w:rFonts w:asciiTheme="minorHAnsi" w:hAnsiTheme="minorHAnsi" w:eastAsiaTheme="minorEastAsia" w:cstheme="minorBidi"/>
          <w:kern w:val="2"/>
          <w:sz w:val="21"/>
          <w:szCs w:val="22"/>
          <w:lang w:val="en-US" w:eastAsia="zh-CN" w:bidi="ar-SA"/>
        </w:rPr>
      </w:pPr>
    </w:p>
    <w:p w14:paraId="3193ADDB">
      <w:pPr>
        <w:rPr>
          <w:rFonts w:asciiTheme="minorHAnsi" w:hAnsiTheme="minorHAnsi" w:eastAsiaTheme="minorEastAsia" w:cstheme="minorBidi"/>
          <w:kern w:val="2"/>
          <w:sz w:val="21"/>
          <w:szCs w:val="22"/>
          <w:lang w:val="en-US" w:eastAsia="zh-CN" w:bidi="ar-SA"/>
        </w:rPr>
      </w:pPr>
    </w:p>
    <w:p w14:paraId="77490B6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56CEDC">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A56CEDC">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3A06701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3088E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33088ED">
                      <w:pPr>
                        <w:jc w:val="center"/>
                      </w:pPr>
                    </w:p>
                  </w:txbxContent>
                </v:textbox>
              </v:rect>
            </w:pict>
          </mc:Fallback>
        </mc:AlternateContent>
      </w:r>
    </w:p>
    <w:p w14:paraId="75F5998F">
      <w:pPr>
        <w:rPr>
          <w:rFonts w:asciiTheme="minorHAnsi" w:hAnsiTheme="minorHAnsi" w:eastAsiaTheme="minorEastAsia" w:cstheme="minorBidi"/>
          <w:kern w:val="2"/>
          <w:sz w:val="21"/>
          <w:szCs w:val="22"/>
          <w:lang w:val="en-US" w:eastAsia="zh-CN" w:bidi="ar-SA"/>
        </w:rPr>
      </w:pPr>
    </w:p>
    <w:p w14:paraId="2B2FD66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5E44D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B648ED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6C5E44D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B648ED1"/>
                  </w:txbxContent>
                </v:textbox>
              </v:shape>
            </w:pict>
          </mc:Fallback>
        </mc:AlternateContent>
      </w:r>
      <w:bookmarkStart w:id="1" w:name="_GoBack"/>
      <w:bookmarkEnd w:id="1"/>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2CF9C0B">
                            <w:r>
                              <w:drawing>
                                <wp:inline distT="0" distB="0" distL="114300" distR="114300">
                                  <wp:extent cx="2960370" cy="1536700"/>
                                  <wp:effectExtent l="0" t="0" r="11430" b="635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8"/>
                                          <a:stretch>
                                            <a:fillRect/>
                                          </a:stretch>
                                        </pic:blipFill>
                                        <pic:spPr>
                                          <a:xfrm>
                                            <a:off x="0" y="0"/>
                                            <a:ext cx="2960370" cy="15367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22CF9C0B">
                      <w:r>
                        <w:drawing>
                          <wp:inline distT="0" distB="0" distL="114300" distR="114300">
                            <wp:extent cx="2960370" cy="1536700"/>
                            <wp:effectExtent l="0" t="0" r="11430" b="635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8"/>
                                    <a:stretch>
                                      <a:fillRect/>
                                    </a:stretch>
                                  </pic:blipFill>
                                  <pic:spPr>
                                    <a:xfrm>
                                      <a:off x="0" y="0"/>
                                      <a:ext cx="2960370" cy="1536700"/>
                                    </a:xfrm>
                                    <a:prstGeom prst="rect">
                                      <a:avLst/>
                                    </a:prstGeom>
                                    <a:noFill/>
                                    <a:ln>
                                      <a:noFill/>
                                    </a:ln>
                                  </pic:spPr>
                                </pic:pic>
                              </a:graphicData>
                            </a:graphic>
                          </wp:inline>
                        </w:drawing>
                      </w:r>
                    </w:p>
                  </w:txbxContent>
                </v:textbox>
                <w10:wrap type="topAndBottom"/>
              </v:shape>
            </w:pict>
          </mc:Fallback>
        </mc:AlternateContent>
      </w:r>
    </w:p>
    <w:p w14:paraId="7F0115D5">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05A43018">
      <w:pPr>
        <w:rPr>
          <w:rFonts w:hint="eastAsia" w:eastAsiaTheme="minorEastAsia"/>
          <w:lang w:eastAsia="zh-CN"/>
        </w:rPr>
      </w:pPr>
    </w:p>
    <w:p w14:paraId="1C88A87F">
      <w:pPr>
        <w:rPr>
          <w:rFonts w:hint="eastAsia" w:eastAsiaTheme="minorEastAsia"/>
          <w:lang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D26DCBF">
                            <w:pPr>
                              <w:rPr>
                                <w:rFonts w:hint="eastAsia"/>
                                <w:lang w:val="en-US" w:eastAsia="zh-CN"/>
                              </w:rPr>
                            </w:pPr>
                          </w:p>
                          <w:p w14:paraId="320A78B9">
                            <w:pPr>
                              <w:rPr>
                                <w:rFonts w:hint="eastAsia"/>
                                <w:lang w:val="en-US" w:eastAsia="zh-CN"/>
                              </w:rPr>
                            </w:pPr>
                          </w:p>
                          <w:p w14:paraId="40F73D1B">
                            <w:pPr>
                              <w:rPr>
                                <w:rFonts w:hint="default" w:ascii="Arial" w:hAnsi="Arial" w:cs="Arial"/>
                                <w:sz w:val="24"/>
                                <w:szCs w:val="28"/>
                                <w:lang w:val="en-US" w:eastAsia="zh-CN"/>
                              </w:rPr>
                            </w:pPr>
                          </w:p>
                          <w:p w14:paraId="018A9BC0">
                            <w:pPr>
                              <w:rPr>
                                <w:rFonts w:hint="default" w:ascii="Arial" w:hAnsi="Arial" w:cs="Arial"/>
                                <w:sz w:val="24"/>
                                <w:szCs w:val="28"/>
                                <w:lang w:val="en-US" w:eastAsia="zh-CN"/>
                              </w:rPr>
                            </w:pPr>
                          </w:p>
                          <w:p w14:paraId="337ABF3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4D26DCBF">
                      <w:pPr>
                        <w:rPr>
                          <w:rFonts w:hint="eastAsia"/>
                          <w:lang w:val="en-US" w:eastAsia="zh-CN"/>
                        </w:rPr>
                      </w:pPr>
                    </w:p>
                    <w:p w14:paraId="320A78B9">
                      <w:pPr>
                        <w:rPr>
                          <w:rFonts w:hint="eastAsia"/>
                          <w:lang w:val="en-US" w:eastAsia="zh-CN"/>
                        </w:rPr>
                      </w:pPr>
                    </w:p>
                    <w:p w14:paraId="40F73D1B">
                      <w:pPr>
                        <w:rPr>
                          <w:rFonts w:hint="default" w:ascii="Arial" w:hAnsi="Arial" w:cs="Arial"/>
                          <w:sz w:val="24"/>
                          <w:szCs w:val="28"/>
                          <w:lang w:val="en-US" w:eastAsia="zh-CN"/>
                        </w:rPr>
                      </w:pPr>
                    </w:p>
                    <w:p w14:paraId="018A9BC0">
                      <w:pPr>
                        <w:rPr>
                          <w:rFonts w:hint="default" w:ascii="Arial" w:hAnsi="Arial" w:cs="Arial"/>
                          <w:sz w:val="24"/>
                          <w:szCs w:val="28"/>
                          <w:lang w:val="en-US" w:eastAsia="zh-CN"/>
                        </w:rPr>
                      </w:pPr>
                    </w:p>
                    <w:p w14:paraId="337ABF3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57FF0CE3">
      <w:pPr>
        <w:rPr>
          <w:rFonts w:hint="eastAsia" w:eastAsiaTheme="minorEastAsia"/>
          <w:lang w:eastAsia="zh-CN"/>
        </w:rPr>
      </w:pPr>
      <w:r>
        <w:rPr>
          <w:rFonts w:hint="eastAsia"/>
          <w:lang w:val="en-US" w:eastAsia="zh-CN"/>
        </w:rPr>
        <w:t xml:space="preserve">          </w:t>
      </w:r>
    </w:p>
    <w:p w14:paraId="5BFECD3E">
      <w:pPr>
        <w:rPr>
          <w:rFonts w:hint="eastAsia" w:eastAsiaTheme="minorEastAsia"/>
          <w:lang w:eastAsia="zh-CN"/>
        </w:rPr>
      </w:pPr>
    </w:p>
    <w:p w14:paraId="2E134589">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15334CF7">
      <w:pPr>
        <w:rPr>
          <w:rFonts w:asciiTheme="minorHAnsi" w:hAnsiTheme="minorHAnsi" w:eastAsiaTheme="minorEastAsia" w:cstheme="minorBidi"/>
          <w:kern w:val="2"/>
          <w:sz w:val="21"/>
          <w:szCs w:val="22"/>
          <w:lang w:val="en-US" w:eastAsia="zh-CN" w:bidi="ar-SA"/>
        </w:rPr>
      </w:pPr>
    </w:p>
    <w:p w14:paraId="16D7BDE1">
      <w:pPr>
        <w:rPr>
          <w:rFonts w:asciiTheme="minorHAnsi" w:hAnsiTheme="minorHAnsi" w:eastAsiaTheme="minorEastAsia" w:cstheme="minorBidi"/>
          <w:kern w:val="2"/>
          <w:sz w:val="21"/>
          <w:szCs w:val="22"/>
          <w:lang w:val="en-US" w:eastAsia="zh-CN" w:bidi="ar-SA"/>
        </w:rPr>
      </w:pPr>
    </w:p>
    <w:p w14:paraId="1202EF07">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C1F0FE3">
      <w:pPr>
        <w:rPr>
          <w:rFonts w:asciiTheme="minorHAnsi" w:hAnsiTheme="minorHAnsi" w:eastAsiaTheme="minorEastAsia" w:cstheme="minorBidi"/>
          <w:kern w:val="2"/>
          <w:sz w:val="21"/>
          <w:szCs w:val="22"/>
          <w:lang w:val="en-US" w:eastAsia="zh-CN" w:bidi="ar-SA"/>
        </w:rPr>
      </w:pPr>
    </w:p>
    <w:p w14:paraId="48A3AF10">
      <w:pPr>
        <w:rPr>
          <w:rFonts w:asciiTheme="minorHAnsi" w:hAnsiTheme="minorHAnsi" w:eastAsiaTheme="minorEastAsia" w:cstheme="minorBidi"/>
          <w:kern w:val="2"/>
          <w:sz w:val="21"/>
          <w:szCs w:val="22"/>
          <w:lang w:val="en-US" w:eastAsia="zh-CN" w:bidi="ar-SA"/>
        </w:rPr>
      </w:pPr>
    </w:p>
    <w:p w14:paraId="455C1DEE">
      <w:pPr>
        <w:rPr>
          <w:rFonts w:asciiTheme="minorHAnsi" w:hAnsiTheme="minorHAnsi" w:eastAsiaTheme="minorEastAsia" w:cstheme="minorBidi"/>
          <w:kern w:val="2"/>
          <w:sz w:val="21"/>
          <w:szCs w:val="22"/>
          <w:lang w:val="en-US" w:eastAsia="zh-CN" w:bidi="ar-SA"/>
        </w:rPr>
      </w:pPr>
    </w:p>
    <w:p w14:paraId="2A0D94B1">
      <w:pPr>
        <w:rPr>
          <w:rFonts w:asciiTheme="minorHAnsi" w:hAnsiTheme="minorHAnsi" w:eastAsiaTheme="minorEastAsia" w:cstheme="minorBidi"/>
          <w:kern w:val="2"/>
          <w:sz w:val="21"/>
          <w:szCs w:val="22"/>
          <w:lang w:val="en-US" w:eastAsia="zh-CN" w:bidi="ar-SA"/>
        </w:rPr>
      </w:pPr>
    </w:p>
    <w:p w14:paraId="0E9F002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4EEC4B">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644EEC4B">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775F84A4">
      <w:pPr>
        <w:rPr>
          <w:rFonts w:asciiTheme="minorHAnsi" w:hAnsiTheme="minorHAnsi" w:eastAsiaTheme="minorEastAsia" w:cstheme="minorBidi"/>
          <w:kern w:val="2"/>
          <w:sz w:val="21"/>
          <w:szCs w:val="22"/>
          <w:lang w:val="en-US" w:eastAsia="zh-CN" w:bidi="ar-SA"/>
        </w:rPr>
      </w:pPr>
    </w:p>
    <w:p w14:paraId="7D980B02">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4337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14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C3F8B0">
                            <w:pPr>
                              <w:jc w:val="center"/>
                              <w:rPr>
                                <w:rFonts w:hint="eastAsia" w:eastAsiaTheme="minorEastAsia"/>
                                <w:lang w:eastAsia="zh-CN"/>
                              </w:rPr>
                            </w:pPr>
                            <w:r>
                              <w:drawing>
                                <wp:inline distT="0" distB="0" distL="114300" distR="114300">
                                  <wp:extent cx="6769735" cy="3781425"/>
                                  <wp:effectExtent l="0" t="0" r="12065" b="13335"/>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9"/>
                                          <a:stretch>
                                            <a:fillRect/>
                                          </a:stretch>
                                        </pic:blipFill>
                                        <pic:spPr>
                                          <a:xfrm>
                                            <a:off x="0" y="0"/>
                                            <a:ext cx="6769735" cy="37814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6.2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14:paraId="70C3F8B0">
                      <w:pPr>
                        <w:jc w:val="center"/>
                        <w:rPr>
                          <w:rFonts w:hint="eastAsia" w:eastAsiaTheme="minorEastAsia"/>
                          <w:lang w:eastAsia="zh-CN"/>
                        </w:rPr>
                      </w:pPr>
                      <w:r>
                        <w:drawing>
                          <wp:inline distT="0" distB="0" distL="114300" distR="114300">
                            <wp:extent cx="6769735" cy="3781425"/>
                            <wp:effectExtent l="0" t="0" r="12065" b="13335"/>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9"/>
                                    <a:stretch>
                                      <a:fillRect/>
                                    </a:stretch>
                                  </pic:blipFill>
                                  <pic:spPr>
                                    <a:xfrm>
                                      <a:off x="0" y="0"/>
                                      <a:ext cx="6769735" cy="3781425"/>
                                    </a:xfrm>
                                    <a:prstGeom prst="rect">
                                      <a:avLst/>
                                    </a:prstGeom>
                                    <a:noFill/>
                                    <a:ln>
                                      <a:noFill/>
                                    </a:ln>
                                  </pic:spPr>
                                </pic:pic>
                              </a:graphicData>
                            </a:graphic>
                          </wp:inline>
                        </w:drawing>
                      </w:r>
                    </w:p>
                  </w:txbxContent>
                </v:textbox>
              </v:shape>
            </w:pict>
          </mc:Fallback>
        </mc:AlternateContent>
      </w:r>
    </w:p>
    <w:p w14:paraId="1AA19392">
      <w:pPr>
        <w:rPr>
          <w:rFonts w:asciiTheme="minorHAnsi" w:hAnsiTheme="minorHAnsi" w:eastAsiaTheme="minorEastAsia" w:cstheme="minorBidi"/>
          <w:kern w:val="2"/>
          <w:sz w:val="21"/>
          <w:szCs w:val="22"/>
          <w:lang w:val="en-US" w:eastAsia="zh-CN" w:bidi="ar-SA"/>
        </w:rPr>
      </w:pPr>
    </w:p>
    <w:p w14:paraId="7790A1A1">
      <w:pPr>
        <w:rPr>
          <w:rFonts w:asciiTheme="minorHAnsi" w:hAnsiTheme="minorHAnsi" w:eastAsiaTheme="minorEastAsia" w:cstheme="minorBidi"/>
          <w:kern w:val="2"/>
          <w:sz w:val="21"/>
          <w:szCs w:val="22"/>
          <w:lang w:val="en-US" w:eastAsia="zh-CN" w:bidi="ar-SA"/>
        </w:rPr>
      </w:pPr>
    </w:p>
    <w:p w14:paraId="15A3F7C3">
      <w:pPr>
        <w:rPr>
          <w:rFonts w:asciiTheme="minorHAnsi" w:hAnsiTheme="minorHAnsi" w:eastAsiaTheme="minorEastAsia" w:cstheme="minorBidi"/>
          <w:kern w:val="2"/>
          <w:sz w:val="21"/>
          <w:szCs w:val="22"/>
          <w:lang w:val="en-US" w:eastAsia="zh-CN" w:bidi="ar-SA"/>
        </w:rPr>
      </w:pPr>
    </w:p>
    <w:p w14:paraId="7F5D4B73">
      <w:pPr>
        <w:rPr>
          <w:rFonts w:asciiTheme="minorHAnsi" w:hAnsiTheme="minorHAnsi" w:eastAsiaTheme="minorEastAsia" w:cstheme="minorBidi"/>
          <w:kern w:val="2"/>
          <w:sz w:val="21"/>
          <w:szCs w:val="22"/>
          <w:lang w:val="en-US" w:eastAsia="zh-CN" w:bidi="ar-SA"/>
        </w:rPr>
      </w:pPr>
    </w:p>
    <w:p w14:paraId="20AB5E45">
      <w:pPr>
        <w:rPr>
          <w:rFonts w:asciiTheme="minorHAnsi" w:hAnsiTheme="minorHAnsi" w:eastAsiaTheme="minorEastAsia" w:cstheme="minorBidi"/>
          <w:kern w:val="2"/>
          <w:sz w:val="21"/>
          <w:szCs w:val="22"/>
          <w:lang w:val="en-US" w:eastAsia="zh-CN" w:bidi="ar-SA"/>
        </w:rPr>
      </w:pPr>
    </w:p>
    <w:p w14:paraId="56F83676">
      <w:pPr>
        <w:rPr>
          <w:rFonts w:asciiTheme="minorHAnsi" w:hAnsiTheme="minorHAnsi" w:eastAsiaTheme="minorEastAsia" w:cstheme="minorBidi"/>
          <w:kern w:val="2"/>
          <w:sz w:val="21"/>
          <w:szCs w:val="22"/>
          <w:lang w:val="en-US" w:eastAsia="zh-CN" w:bidi="ar-SA"/>
        </w:rPr>
      </w:pPr>
    </w:p>
    <w:p w14:paraId="0993EEC4">
      <w:pPr>
        <w:rPr>
          <w:rFonts w:asciiTheme="minorHAnsi" w:hAnsiTheme="minorHAnsi" w:eastAsiaTheme="minorEastAsia" w:cstheme="minorBidi"/>
          <w:kern w:val="2"/>
          <w:sz w:val="21"/>
          <w:szCs w:val="22"/>
          <w:lang w:val="en-US" w:eastAsia="zh-CN" w:bidi="ar-SA"/>
        </w:rPr>
      </w:pPr>
    </w:p>
    <w:p w14:paraId="4B5FA3A5">
      <w:pPr>
        <w:rPr>
          <w:rFonts w:asciiTheme="minorHAnsi" w:hAnsiTheme="minorHAnsi" w:eastAsiaTheme="minorEastAsia" w:cstheme="minorBidi"/>
          <w:kern w:val="2"/>
          <w:sz w:val="21"/>
          <w:szCs w:val="22"/>
          <w:lang w:val="en-US" w:eastAsia="zh-CN" w:bidi="ar-SA"/>
        </w:rPr>
      </w:pPr>
    </w:p>
    <w:p w14:paraId="55D615B5">
      <w:pPr>
        <w:rPr>
          <w:rFonts w:asciiTheme="minorHAnsi" w:hAnsiTheme="minorHAnsi" w:eastAsiaTheme="minorEastAsia" w:cstheme="minorBidi"/>
          <w:kern w:val="2"/>
          <w:sz w:val="21"/>
          <w:szCs w:val="22"/>
          <w:lang w:val="en-US" w:eastAsia="zh-CN" w:bidi="ar-SA"/>
        </w:rPr>
      </w:pPr>
    </w:p>
    <w:p w14:paraId="51C935DA">
      <w:pPr>
        <w:rPr>
          <w:rFonts w:asciiTheme="minorHAnsi" w:hAnsiTheme="minorHAnsi" w:eastAsiaTheme="minorEastAsia" w:cstheme="minorBidi"/>
          <w:kern w:val="2"/>
          <w:sz w:val="21"/>
          <w:szCs w:val="22"/>
          <w:lang w:val="en-US" w:eastAsia="zh-CN" w:bidi="ar-SA"/>
        </w:rPr>
      </w:pPr>
    </w:p>
    <w:p w14:paraId="65D0308C">
      <w:pPr>
        <w:rPr>
          <w:rFonts w:asciiTheme="minorHAnsi" w:hAnsiTheme="minorHAnsi" w:eastAsiaTheme="minorEastAsia" w:cstheme="minorBidi"/>
          <w:kern w:val="2"/>
          <w:sz w:val="21"/>
          <w:szCs w:val="22"/>
          <w:lang w:val="en-US" w:eastAsia="zh-CN" w:bidi="ar-SA"/>
        </w:rPr>
      </w:pPr>
    </w:p>
    <w:p w14:paraId="65C8A9A4">
      <w:pPr>
        <w:rPr>
          <w:rFonts w:asciiTheme="minorHAnsi" w:hAnsiTheme="minorHAnsi" w:eastAsiaTheme="minorEastAsia" w:cstheme="minorBidi"/>
          <w:kern w:val="2"/>
          <w:sz w:val="21"/>
          <w:szCs w:val="22"/>
          <w:lang w:val="en-US" w:eastAsia="zh-CN" w:bidi="ar-SA"/>
        </w:rPr>
      </w:pPr>
    </w:p>
    <w:p w14:paraId="0C3A870B">
      <w:pPr>
        <w:rPr>
          <w:rFonts w:asciiTheme="minorHAnsi" w:hAnsiTheme="minorHAnsi" w:eastAsiaTheme="minorEastAsia" w:cstheme="minorBidi"/>
          <w:kern w:val="2"/>
          <w:sz w:val="21"/>
          <w:szCs w:val="22"/>
          <w:lang w:val="en-US" w:eastAsia="zh-CN" w:bidi="ar-SA"/>
        </w:rPr>
      </w:pPr>
    </w:p>
    <w:p w14:paraId="7AB8B805">
      <w:pPr>
        <w:rPr>
          <w:rFonts w:asciiTheme="minorHAnsi" w:hAnsiTheme="minorHAnsi" w:eastAsiaTheme="minorEastAsia" w:cstheme="minorBidi"/>
          <w:kern w:val="2"/>
          <w:sz w:val="21"/>
          <w:szCs w:val="22"/>
          <w:lang w:val="en-US" w:eastAsia="zh-CN" w:bidi="ar-SA"/>
        </w:rPr>
      </w:pPr>
    </w:p>
    <w:p w14:paraId="0D555FF9">
      <w:pPr>
        <w:rPr>
          <w:rFonts w:asciiTheme="minorHAnsi" w:hAnsiTheme="minorHAnsi" w:eastAsiaTheme="minorEastAsia" w:cstheme="minorBidi"/>
          <w:kern w:val="2"/>
          <w:sz w:val="21"/>
          <w:szCs w:val="22"/>
          <w:lang w:val="en-US" w:eastAsia="zh-CN" w:bidi="ar-SA"/>
        </w:rPr>
      </w:pPr>
    </w:p>
    <w:p w14:paraId="50559260">
      <w:pPr>
        <w:rPr>
          <w:rFonts w:asciiTheme="minorHAnsi" w:hAnsiTheme="minorHAnsi" w:eastAsiaTheme="minorEastAsia" w:cstheme="minorBidi"/>
          <w:kern w:val="2"/>
          <w:sz w:val="21"/>
          <w:szCs w:val="22"/>
          <w:lang w:val="en-US" w:eastAsia="zh-CN" w:bidi="ar-SA"/>
        </w:rPr>
      </w:pPr>
    </w:p>
    <w:p w14:paraId="12705670">
      <w:pPr>
        <w:rPr>
          <w:rFonts w:asciiTheme="minorHAnsi" w:hAnsiTheme="minorHAnsi" w:eastAsiaTheme="minorEastAsia" w:cstheme="minorBidi"/>
          <w:kern w:val="2"/>
          <w:sz w:val="21"/>
          <w:szCs w:val="22"/>
          <w:lang w:val="en-US" w:eastAsia="zh-CN" w:bidi="ar-SA"/>
        </w:rPr>
      </w:pPr>
    </w:p>
    <w:p w14:paraId="2020F46D">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E4CDB39">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E4CDB39">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8623FC0">
                            <w:pPr>
                              <w:rPr>
                                <w:rFonts w:hint="eastAsia"/>
                                <w:lang w:val="en-US" w:eastAsia="zh-CN"/>
                              </w:rPr>
                            </w:pPr>
                          </w:p>
                          <w:p w14:paraId="46FE3675">
                            <w:pPr>
                              <w:rPr>
                                <w:rFonts w:hint="eastAsia"/>
                                <w:lang w:val="en-US" w:eastAsia="zh-CN"/>
                              </w:rPr>
                            </w:pPr>
                          </w:p>
                          <w:p w14:paraId="574E7BA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8623FC0">
                      <w:pPr>
                        <w:rPr>
                          <w:rFonts w:hint="eastAsia"/>
                          <w:lang w:val="en-US" w:eastAsia="zh-CN"/>
                        </w:rPr>
                      </w:pPr>
                    </w:p>
                    <w:p w14:paraId="46FE3675">
                      <w:pPr>
                        <w:rPr>
                          <w:rFonts w:hint="eastAsia"/>
                          <w:lang w:val="en-US" w:eastAsia="zh-CN"/>
                        </w:rPr>
                      </w:pPr>
                    </w:p>
                    <w:p w14:paraId="574E7BA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7A0CD">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0C07A0CD">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3CA63F99">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3CD0117">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76143F">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2B76143F">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7FC9D2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8C938B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992B44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7F960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EB0F09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9EA100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57A855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5AC0D4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B7584C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87C5B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73960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3C540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79AB6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C701A1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8C2F42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49FA11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0A7357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6978BF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1772B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96FA0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467D25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7FC9D2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8C938B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992B44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7F960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EB0F09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9EA100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57A855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5AC0D4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B7584C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87C5B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73960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3C540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79AB6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C701A1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8C2F42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49FA11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0A7357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6978BF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1772B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96FA0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467D25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0EFF439E">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0C24D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3D0C24D2"/>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D71838">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3D71838">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FA5422A">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0FA5422A">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F62E334">
                            <w:pPr>
                              <w:spacing w:line="420" w:lineRule="exact"/>
                              <w:jc w:val="both"/>
                              <w:rPr>
                                <w:rFonts w:hint="eastAsia" w:ascii="Microsoft JhengHei UI Light" w:hAnsi="Microsoft JhengHei UI Light" w:eastAsia="Microsoft JhengHei UI Light"/>
                                <w:color w:val="auto"/>
                                <w:sz w:val="36"/>
                                <w:szCs w:val="32"/>
                                <w:lang w:val="en-US" w:eastAsia="zh-CN"/>
                              </w:rPr>
                            </w:pPr>
                          </w:p>
                          <w:p w14:paraId="67415734">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7F62E334">
                      <w:pPr>
                        <w:spacing w:line="420" w:lineRule="exact"/>
                        <w:jc w:val="both"/>
                        <w:rPr>
                          <w:rFonts w:hint="eastAsia" w:ascii="Microsoft JhengHei UI Light" w:hAnsi="Microsoft JhengHei UI Light" w:eastAsia="Microsoft JhengHei UI Light"/>
                          <w:color w:val="auto"/>
                          <w:sz w:val="36"/>
                          <w:szCs w:val="32"/>
                          <w:lang w:val="en-US" w:eastAsia="zh-CN"/>
                        </w:rPr>
                      </w:pPr>
                    </w:p>
                    <w:p w14:paraId="67415734">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6719A22">
                            <w:pPr>
                              <w:spacing w:line="420" w:lineRule="exact"/>
                              <w:jc w:val="both"/>
                              <w:rPr>
                                <w:rFonts w:hint="eastAsia" w:ascii="Microsoft JhengHei UI Light" w:hAnsi="Microsoft JhengHei UI Light" w:eastAsia="Microsoft JhengHei UI Light"/>
                                <w:sz w:val="36"/>
                                <w:szCs w:val="32"/>
                                <w:lang w:val="en-US" w:eastAsia="zh-CN"/>
                              </w:rPr>
                            </w:pPr>
                          </w:p>
                          <w:p w14:paraId="59A9D65B">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6719A22">
                      <w:pPr>
                        <w:spacing w:line="420" w:lineRule="exact"/>
                        <w:jc w:val="both"/>
                        <w:rPr>
                          <w:rFonts w:hint="eastAsia" w:ascii="Microsoft JhengHei UI Light" w:hAnsi="Microsoft JhengHei UI Light" w:eastAsia="Microsoft JhengHei UI Light"/>
                          <w:sz w:val="36"/>
                          <w:szCs w:val="32"/>
                          <w:lang w:val="en-US" w:eastAsia="zh-CN"/>
                        </w:rPr>
                      </w:pPr>
                    </w:p>
                    <w:p w14:paraId="59A9D65B">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D023325">
                            <w:pPr>
                              <w:spacing w:line="420" w:lineRule="exact"/>
                              <w:jc w:val="center"/>
                              <w:rPr>
                                <w:rFonts w:hint="eastAsia" w:ascii="Microsoft JhengHei UI Light" w:hAnsi="Microsoft JhengHei UI Light" w:eastAsia="Microsoft JhengHei UI Light"/>
                                <w:sz w:val="36"/>
                                <w:szCs w:val="32"/>
                                <w:u w:val="single"/>
                                <w:lang w:val="en-US" w:eastAsia="zh-CN"/>
                              </w:rPr>
                            </w:pPr>
                          </w:p>
                          <w:p w14:paraId="2032D64E">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6D023325">
                      <w:pPr>
                        <w:spacing w:line="420" w:lineRule="exact"/>
                        <w:jc w:val="center"/>
                        <w:rPr>
                          <w:rFonts w:hint="eastAsia" w:ascii="Microsoft JhengHei UI Light" w:hAnsi="Microsoft JhengHei UI Light" w:eastAsia="Microsoft JhengHei UI Light"/>
                          <w:sz w:val="36"/>
                          <w:szCs w:val="32"/>
                          <w:u w:val="single"/>
                          <w:lang w:val="en-US" w:eastAsia="zh-CN"/>
                        </w:rPr>
                      </w:pPr>
                    </w:p>
                    <w:p w14:paraId="2032D64E">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8C1A1">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86940">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51186940">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7EE1DDE7">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602B175B">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10"/>
        <w:rFonts w:hint="default" w:ascii="Arial" w:hAnsi="Arial" w:eastAsia="Microsoft JhengHei UI Light" w:cs="Arial"/>
        <w:color w:val="000000" w:themeColor="text1"/>
        <w:sz w:val="15"/>
        <w:szCs w:val="15"/>
        <w:u w:val="none"/>
        <w14:textFill>
          <w14:solidFill>
            <w14:schemeClr w14:val="tx1"/>
          </w14:solidFill>
        </w14:textFill>
      </w:rPr>
      <w:t>www.</w:t>
    </w:r>
    <w:r>
      <w:rPr>
        <w:rStyle w:val="10"/>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10"/>
        <w:rFonts w:hint="default" w:ascii="Arial" w:hAnsi="Arial" w:eastAsia="Microsoft JhengHei UI Light" w:cs="Arial"/>
        <w:color w:val="000000" w:themeColor="text1"/>
        <w:sz w:val="15"/>
        <w:szCs w:val="15"/>
        <w:u w:val="none"/>
        <w14:textFill>
          <w14:solidFill>
            <w14:schemeClr w14:val="tx1"/>
          </w14:solidFill>
        </w14:textFill>
      </w:rPr>
      <w:t>.com</w:t>
    </w:r>
    <w:r>
      <w:rPr>
        <w:rStyle w:val="10"/>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33449">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891EDA5">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3891EDA5">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2D138B91">
    <w:pPr>
      <w:pStyle w:val="4"/>
      <w:ind w:firstLine="360" w:firstLineChars="200"/>
      <w:jc w:val="both"/>
      <w:rPr>
        <w:rFonts w:hint="eastAsia"/>
        <w:lang w:val="en-US" w:eastAsia="zh-CN"/>
      </w:rPr>
    </w:pPr>
    <w:r>
      <w:rPr>
        <w:rFonts w:hint="eastAsia"/>
        <w:lang w:val="en-US" w:eastAsia="zh-CN"/>
      </w:rPr>
      <w:t xml:space="preserve">                                              </w:t>
    </w:r>
  </w:p>
  <w:p w14:paraId="3BA854D9">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4F351C9A">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E67918">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 xml:space="preserve">LWAA4D300S-5MEB-04 </w:t>
                          </w:r>
                        </w:p>
                        <w:p w14:paraId="00EBCF18">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DE67918">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 xml:space="preserve">LWAA4D300S-5MEB-04 </w:t>
                    </w:r>
                  </w:p>
                  <w:p w14:paraId="00EBCF18">
                    <w:pPr>
                      <w:rPr>
                        <w:rFonts w:hint="eastAsia"/>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29AA13">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128AA180">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129AA13">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128AA180">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6CD74FF"/>
    <w:rsid w:val="0759432C"/>
    <w:rsid w:val="07ED0E72"/>
    <w:rsid w:val="09203FF1"/>
    <w:rsid w:val="0B1B1388"/>
    <w:rsid w:val="0BF17A23"/>
    <w:rsid w:val="0BFE71E2"/>
    <w:rsid w:val="0CBD2E25"/>
    <w:rsid w:val="0D1B2939"/>
    <w:rsid w:val="0D4D2461"/>
    <w:rsid w:val="0F10770A"/>
    <w:rsid w:val="0F326DF6"/>
    <w:rsid w:val="0F665DD1"/>
    <w:rsid w:val="100C146C"/>
    <w:rsid w:val="102D2243"/>
    <w:rsid w:val="11223C03"/>
    <w:rsid w:val="119B5AB6"/>
    <w:rsid w:val="11FF376C"/>
    <w:rsid w:val="12371519"/>
    <w:rsid w:val="12F42370"/>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AB4482"/>
    <w:rsid w:val="1FDF13FF"/>
    <w:rsid w:val="223A3BFB"/>
    <w:rsid w:val="226E5D5A"/>
    <w:rsid w:val="238D2775"/>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3E020E5"/>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196194"/>
    <w:rsid w:val="3C5426A5"/>
    <w:rsid w:val="3C9058D0"/>
    <w:rsid w:val="3C9F7D4F"/>
    <w:rsid w:val="3CAC3163"/>
    <w:rsid w:val="3D0D1B9D"/>
    <w:rsid w:val="3D361E88"/>
    <w:rsid w:val="3DF45431"/>
    <w:rsid w:val="3E95498C"/>
    <w:rsid w:val="3F444E58"/>
    <w:rsid w:val="3F672EF2"/>
    <w:rsid w:val="3FD140EA"/>
    <w:rsid w:val="3FDD483D"/>
    <w:rsid w:val="3FEE3F84"/>
    <w:rsid w:val="41736325"/>
    <w:rsid w:val="422876B1"/>
    <w:rsid w:val="423E052F"/>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CC64CF"/>
    <w:rsid w:val="4DF214A3"/>
    <w:rsid w:val="4E341F24"/>
    <w:rsid w:val="4E816B8E"/>
    <w:rsid w:val="4EA026EA"/>
    <w:rsid w:val="4EE95961"/>
    <w:rsid w:val="4EF61477"/>
    <w:rsid w:val="50697A27"/>
    <w:rsid w:val="50AF5B0A"/>
    <w:rsid w:val="50EE1A52"/>
    <w:rsid w:val="50EE3571"/>
    <w:rsid w:val="53996B26"/>
    <w:rsid w:val="54491874"/>
    <w:rsid w:val="556778FA"/>
    <w:rsid w:val="55703733"/>
    <w:rsid w:val="562D3432"/>
    <w:rsid w:val="56785DF5"/>
    <w:rsid w:val="57F56C63"/>
    <w:rsid w:val="57FF139C"/>
    <w:rsid w:val="581861FE"/>
    <w:rsid w:val="58EF7130"/>
    <w:rsid w:val="59DB1995"/>
    <w:rsid w:val="5A027857"/>
    <w:rsid w:val="5ABA66EA"/>
    <w:rsid w:val="5B765E19"/>
    <w:rsid w:val="5C3D48E8"/>
    <w:rsid w:val="5C772332"/>
    <w:rsid w:val="5CC93D27"/>
    <w:rsid w:val="5D0452AB"/>
    <w:rsid w:val="5D4B71DE"/>
    <w:rsid w:val="5D720862"/>
    <w:rsid w:val="5E1E5249"/>
    <w:rsid w:val="5F3F6522"/>
    <w:rsid w:val="5F691D94"/>
    <w:rsid w:val="60C20D5F"/>
    <w:rsid w:val="61161744"/>
    <w:rsid w:val="619D0517"/>
    <w:rsid w:val="619E3C66"/>
    <w:rsid w:val="61C62607"/>
    <w:rsid w:val="63010595"/>
    <w:rsid w:val="630B43AB"/>
    <w:rsid w:val="644E3E70"/>
    <w:rsid w:val="65375C1D"/>
    <w:rsid w:val="66674C76"/>
    <w:rsid w:val="669E7FD2"/>
    <w:rsid w:val="66D25ECE"/>
    <w:rsid w:val="67890D7E"/>
    <w:rsid w:val="680C01DE"/>
    <w:rsid w:val="682B6591"/>
    <w:rsid w:val="689E42BA"/>
    <w:rsid w:val="68CD7DC4"/>
    <w:rsid w:val="68DB7622"/>
    <w:rsid w:val="68F81E3C"/>
    <w:rsid w:val="691C1682"/>
    <w:rsid w:val="6963761E"/>
    <w:rsid w:val="6981171E"/>
    <w:rsid w:val="69931A65"/>
    <w:rsid w:val="69DF0040"/>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736374"/>
    <w:rsid w:val="717F16CC"/>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AF558A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autoRedefine/>
    <w:qFormat/>
    <w:uiPriority w:val="99"/>
    <w:rPr>
      <w:sz w:val="18"/>
      <w:szCs w:val="18"/>
    </w:rPr>
  </w:style>
  <w:style w:type="character" w:customStyle="1" w:styleId="12">
    <w:name w:val="页脚 Char"/>
    <w:basedOn w:val="9"/>
    <w:link w:val="3"/>
    <w:autoRedefine/>
    <w:qFormat/>
    <w:uiPriority w:val="99"/>
    <w:rPr>
      <w:sz w:val="18"/>
      <w:szCs w:val="18"/>
    </w:rPr>
  </w:style>
  <w:style w:type="character" w:customStyle="1" w:styleId="13">
    <w:name w:val="批注框文本 Char"/>
    <w:basedOn w:val="9"/>
    <w:link w:val="2"/>
    <w:autoRedefine/>
    <w:semiHidden/>
    <w:qFormat/>
    <w:uiPriority w:val="99"/>
    <w:rPr>
      <w:sz w:val="18"/>
      <w:szCs w:val="18"/>
    </w:rPr>
  </w:style>
  <w:style w:type="paragraph" w:customStyle="1"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32</TotalTime>
  <ScaleCrop>false</ScaleCrop>
  <LinksUpToDate>false</LinksUpToDate>
  <CharactersWithSpaces>17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2024-12-09T05:39:41Z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EA078FE62E1445C38E2BBDAF7964C682_13</vt:lpwstr>
  </property>
  <property fmtid="{D5CDD505-2E9C-101B-9397-08002B2CF9AE}" pid="4" name="commondata">
    <vt:lpwstr>eyJoZGlkIjoiOWRkODc2MDJlNmRkZjY0MjZiNTVmYjYzODU0YmNkOTcifQ==</vt:lpwstr>
  </property>
</Properties>
</file>